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9E1A6" w14:textId="13B3B762" w:rsidR="003B3A0C" w:rsidRDefault="003B3A0C" w:rsidP="003B3A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</w:p>
    <w:p w14:paraId="2A4288E7" w14:textId="77777777" w:rsidR="003B3A0C" w:rsidRDefault="003B3A0C" w:rsidP="003B3A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Polityki ochrony dzieci przed krzywdzeniem</w:t>
      </w:r>
    </w:p>
    <w:p w14:paraId="558AD976" w14:textId="77777777" w:rsidR="003B3A0C" w:rsidRDefault="003B3A0C" w:rsidP="003B3A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Miejskim Przedszkolu nr 38 w Częstochowie</w:t>
      </w:r>
    </w:p>
    <w:p w14:paraId="19A4CF1A" w14:textId="77777777" w:rsidR="003B3A0C" w:rsidRDefault="003B3A0C" w:rsidP="00BF67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ED3039" w14:textId="765E45B3" w:rsidR="00C13C72" w:rsidRDefault="00BF672E" w:rsidP="00BF67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672E">
        <w:rPr>
          <w:rFonts w:ascii="Times New Roman" w:hAnsi="Times New Roman" w:cs="Times New Roman"/>
          <w:b/>
          <w:bCs/>
          <w:sz w:val="28"/>
          <w:szCs w:val="28"/>
        </w:rPr>
        <w:t>Rejestr wejść osób mający bezpośredni kontakt z dziećmi w Miejskim Przedszkolu nr 38</w:t>
      </w:r>
    </w:p>
    <w:p w14:paraId="0285B58E" w14:textId="77777777" w:rsidR="00BF672E" w:rsidRDefault="00BF672E" w:rsidP="00BF67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1349"/>
        <w:gridCol w:w="3315"/>
        <w:gridCol w:w="2332"/>
        <w:gridCol w:w="2333"/>
        <w:gridCol w:w="2333"/>
      </w:tblGrid>
      <w:tr w:rsidR="00BF672E" w14:paraId="4B6053D2" w14:textId="77777777" w:rsidTr="00D61CCD">
        <w:tc>
          <w:tcPr>
            <w:tcW w:w="2332" w:type="dxa"/>
          </w:tcPr>
          <w:p w14:paraId="20F67D19" w14:textId="47B5CD8C" w:rsidR="00BF672E" w:rsidRPr="00BF672E" w:rsidRDefault="00BF672E" w:rsidP="00BF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2E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1349" w:type="dxa"/>
          </w:tcPr>
          <w:p w14:paraId="2B29E766" w14:textId="742D2E84" w:rsidR="00BF672E" w:rsidRPr="00BF672E" w:rsidRDefault="00BF672E" w:rsidP="00BF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2E"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</w:p>
        </w:tc>
        <w:tc>
          <w:tcPr>
            <w:tcW w:w="3315" w:type="dxa"/>
          </w:tcPr>
          <w:p w14:paraId="019EFA31" w14:textId="0033C8E6" w:rsidR="00BF672E" w:rsidRPr="00BF672E" w:rsidRDefault="00BF672E" w:rsidP="00BF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2E">
              <w:rPr>
                <w:rFonts w:ascii="Times New Roman" w:hAnsi="Times New Roman" w:cs="Times New Roman"/>
                <w:sz w:val="24"/>
                <w:szCs w:val="24"/>
              </w:rPr>
              <w:t>Grupa uczestnicząca w spotkaniu</w:t>
            </w:r>
          </w:p>
        </w:tc>
        <w:tc>
          <w:tcPr>
            <w:tcW w:w="2332" w:type="dxa"/>
          </w:tcPr>
          <w:p w14:paraId="4AF0DDE0" w14:textId="2DE8D684" w:rsidR="00BF672E" w:rsidRPr="00BF672E" w:rsidRDefault="00BF672E" w:rsidP="00BF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2E">
              <w:rPr>
                <w:rFonts w:ascii="Times New Roman" w:hAnsi="Times New Roman" w:cs="Times New Roman"/>
                <w:sz w:val="24"/>
                <w:szCs w:val="24"/>
              </w:rPr>
              <w:t>Oświadczenie o niekaralności</w:t>
            </w:r>
          </w:p>
        </w:tc>
        <w:tc>
          <w:tcPr>
            <w:tcW w:w="2333" w:type="dxa"/>
          </w:tcPr>
          <w:p w14:paraId="157CBD6F" w14:textId="6BB6611E" w:rsidR="00BF672E" w:rsidRPr="00BF672E" w:rsidRDefault="00BF672E" w:rsidP="00BF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2E">
              <w:rPr>
                <w:rFonts w:ascii="Times New Roman" w:hAnsi="Times New Roman" w:cs="Times New Roman"/>
                <w:sz w:val="24"/>
                <w:szCs w:val="24"/>
              </w:rPr>
              <w:t xml:space="preserve">Zapoznanie ze standardami </w:t>
            </w:r>
          </w:p>
        </w:tc>
        <w:tc>
          <w:tcPr>
            <w:tcW w:w="2333" w:type="dxa"/>
          </w:tcPr>
          <w:p w14:paraId="6D7C0F35" w14:textId="3D25AD9F" w:rsidR="00BF672E" w:rsidRPr="00BF672E" w:rsidRDefault="00BF672E" w:rsidP="00BF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2E">
              <w:rPr>
                <w:rFonts w:ascii="Times New Roman" w:hAnsi="Times New Roman" w:cs="Times New Roman"/>
                <w:sz w:val="24"/>
                <w:szCs w:val="24"/>
              </w:rPr>
              <w:t>Osoba przyjmująca dokumenty / podpis</w:t>
            </w:r>
          </w:p>
        </w:tc>
      </w:tr>
      <w:tr w:rsidR="00BF672E" w14:paraId="7F6504E1" w14:textId="77777777" w:rsidTr="00D61CCD">
        <w:tc>
          <w:tcPr>
            <w:tcW w:w="2332" w:type="dxa"/>
          </w:tcPr>
          <w:p w14:paraId="497C8AF6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</w:tcPr>
          <w:p w14:paraId="49EBD9E1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15" w:type="dxa"/>
          </w:tcPr>
          <w:p w14:paraId="781276C2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14:paraId="7762F180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3" w:type="dxa"/>
          </w:tcPr>
          <w:p w14:paraId="29D7B39D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3" w:type="dxa"/>
          </w:tcPr>
          <w:p w14:paraId="5312481B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F672E" w14:paraId="5FACC0ED" w14:textId="77777777" w:rsidTr="00D61CCD">
        <w:tc>
          <w:tcPr>
            <w:tcW w:w="2332" w:type="dxa"/>
          </w:tcPr>
          <w:p w14:paraId="61791A1B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</w:tcPr>
          <w:p w14:paraId="7DEB6D13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15" w:type="dxa"/>
          </w:tcPr>
          <w:p w14:paraId="4BC467FD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14:paraId="48D638F0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3" w:type="dxa"/>
          </w:tcPr>
          <w:p w14:paraId="5D533BD5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3" w:type="dxa"/>
          </w:tcPr>
          <w:p w14:paraId="5D2B42C1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F672E" w14:paraId="518C2C5D" w14:textId="77777777" w:rsidTr="00D61CCD">
        <w:tc>
          <w:tcPr>
            <w:tcW w:w="2332" w:type="dxa"/>
          </w:tcPr>
          <w:p w14:paraId="017223A3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</w:tcPr>
          <w:p w14:paraId="12CDC809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15" w:type="dxa"/>
          </w:tcPr>
          <w:p w14:paraId="7B7FAE00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14:paraId="6C432C32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3" w:type="dxa"/>
          </w:tcPr>
          <w:p w14:paraId="68037BDD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3" w:type="dxa"/>
          </w:tcPr>
          <w:p w14:paraId="68B3B74E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F672E" w14:paraId="411897A9" w14:textId="77777777" w:rsidTr="00D61CCD">
        <w:tc>
          <w:tcPr>
            <w:tcW w:w="2332" w:type="dxa"/>
          </w:tcPr>
          <w:p w14:paraId="098EBD63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</w:tcPr>
          <w:p w14:paraId="44042B06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15" w:type="dxa"/>
          </w:tcPr>
          <w:p w14:paraId="6EF35786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14:paraId="0871A16D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3" w:type="dxa"/>
          </w:tcPr>
          <w:p w14:paraId="0A4A7BE3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3" w:type="dxa"/>
          </w:tcPr>
          <w:p w14:paraId="667F6A29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F672E" w14:paraId="7369734B" w14:textId="77777777" w:rsidTr="00D61CCD">
        <w:tc>
          <w:tcPr>
            <w:tcW w:w="2332" w:type="dxa"/>
          </w:tcPr>
          <w:p w14:paraId="677F1665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</w:tcPr>
          <w:p w14:paraId="118AFF07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15" w:type="dxa"/>
          </w:tcPr>
          <w:p w14:paraId="1C667D52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14:paraId="22E27B19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3" w:type="dxa"/>
          </w:tcPr>
          <w:p w14:paraId="65992C6C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3" w:type="dxa"/>
          </w:tcPr>
          <w:p w14:paraId="404A09DE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F672E" w14:paraId="42D3EF7D" w14:textId="77777777" w:rsidTr="00D61CCD">
        <w:tc>
          <w:tcPr>
            <w:tcW w:w="2332" w:type="dxa"/>
          </w:tcPr>
          <w:p w14:paraId="2F7908CC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</w:tcPr>
          <w:p w14:paraId="51533A06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15" w:type="dxa"/>
          </w:tcPr>
          <w:p w14:paraId="00E5CFB3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14:paraId="0B5DBF80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3" w:type="dxa"/>
          </w:tcPr>
          <w:p w14:paraId="26885131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3" w:type="dxa"/>
          </w:tcPr>
          <w:p w14:paraId="569F92EA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F672E" w14:paraId="76F70E20" w14:textId="77777777" w:rsidTr="00D61CCD">
        <w:tc>
          <w:tcPr>
            <w:tcW w:w="2332" w:type="dxa"/>
          </w:tcPr>
          <w:p w14:paraId="579773B6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</w:tcPr>
          <w:p w14:paraId="683EFD22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15" w:type="dxa"/>
          </w:tcPr>
          <w:p w14:paraId="5381F065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14:paraId="3AF033E0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3" w:type="dxa"/>
          </w:tcPr>
          <w:p w14:paraId="2C02E268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3" w:type="dxa"/>
          </w:tcPr>
          <w:p w14:paraId="05B474F2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F672E" w14:paraId="43628FE2" w14:textId="77777777" w:rsidTr="00D61CCD">
        <w:tc>
          <w:tcPr>
            <w:tcW w:w="2332" w:type="dxa"/>
          </w:tcPr>
          <w:p w14:paraId="6F474E09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</w:tcPr>
          <w:p w14:paraId="1D89ABE1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15" w:type="dxa"/>
          </w:tcPr>
          <w:p w14:paraId="45938CE9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14:paraId="4891ACFF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3" w:type="dxa"/>
          </w:tcPr>
          <w:p w14:paraId="17A69120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3" w:type="dxa"/>
          </w:tcPr>
          <w:p w14:paraId="6C1A2DF9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F672E" w14:paraId="6603167A" w14:textId="77777777" w:rsidTr="00D61CCD">
        <w:tc>
          <w:tcPr>
            <w:tcW w:w="2332" w:type="dxa"/>
          </w:tcPr>
          <w:p w14:paraId="56E7A1E0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</w:tcPr>
          <w:p w14:paraId="0F39F22F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15" w:type="dxa"/>
          </w:tcPr>
          <w:p w14:paraId="3D0CA674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14:paraId="295A7E84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3" w:type="dxa"/>
          </w:tcPr>
          <w:p w14:paraId="0FB467A5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3" w:type="dxa"/>
          </w:tcPr>
          <w:p w14:paraId="16F8E8AE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F672E" w14:paraId="6BECB330" w14:textId="77777777" w:rsidTr="00D61CCD">
        <w:tc>
          <w:tcPr>
            <w:tcW w:w="2332" w:type="dxa"/>
          </w:tcPr>
          <w:p w14:paraId="301708DA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</w:tcPr>
          <w:p w14:paraId="7EBB5474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15" w:type="dxa"/>
          </w:tcPr>
          <w:p w14:paraId="73A3EE5C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14:paraId="72FC21F3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3" w:type="dxa"/>
          </w:tcPr>
          <w:p w14:paraId="4DAF6216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3" w:type="dxa"/>
          </w:tcPr>
          <w:p w14:paraId="5C52B4BE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F672E" w14:paraId="400C5042" w14:textId="77777777" w:rsidTr="00D61CCD">
        <w:tc>
          <w:tcPr>
            <w:tcW w:w="2332" w:type="dxa"/>
          </w:tcPr>
          <w:p w14:paraId="089CB1C9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</w:tcPr>
          <w:p w14:paraId="7E5D1BBF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15" w:type="dxa"/>
          </w:tcPr>
          <w:p w14:paraId="54FE6346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14:paraId="3E335C0E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3" w:type="dxa"/>
          </w:tcPr>
          <w:p w14:paraId="535F66F1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3" w:type="dxa"/>
          </w:tcPr>
          <w:p w14:paraId="0DFD0DEF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F672E" w14:paraId="4C9230F2" w14:textId="77777777" w:rsidTr="00D61CCD">
        <w:tc>
          <w:tcPr>
            <w:tcW w:w="2332" w:type="dxa"/>
          </w:tcPr>
          <w:p w14:paraId="0BDCBD24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</w:tcPr>
          <w:p w14:paraId="2E50CE98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15" w:type="dxa"/>
          </w:tcPr>
          <w:p w14:paraId="6D125FC1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14:paraId="74F05457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3" w:type="dxa"/>
          </w:tcPr>
          <w:p w14:paraId="42E076BB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3" w:type="dxa"/>
          </w:tcPr>
          <w:p w14:paraId="3837B7C7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F672E" w14:paraId="22CDCFFA" w14:textId="77777777" w:rsidTr="00D61CCD">
        <w:tc>
          <w:tcPr>
            <w:tcW w:w="2332" w:type="dxa"/>
          </w:tcPr>
          <w:p w14:paraId="28093DFE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</w:tcPr>
          <w:p w14:paraId="059C1238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15" w:type="dxa"/>
          </w:tcPr>
          <w:p w14:paraId="4F7392C2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14:paraId="1FD200F5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3" w:type="dxa"/>
          </w:tcPr>
          <w:p w14:paraId="567B80BB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3" w:type="dxa"/>
          </w:tcPr>
          <w:p w14:paraId="5B067BF2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F672E" w14:paraId="55F77C8C" w14:textId="77777777" w:rsidTr="00D61CCD">
        <w:tc>
          <w:tcPr>
            <w:tcW w:w="2332" w:type="dxa"/>
          </w:tcPr>
          <w:p w14:paraId="1C2393EF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</w:tcPr>
          <w:p w14:paraId="1BEEFB1D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15" w:type="dxa"/>
          </w:tcPr>
          <w:p w14:paraId="3A243F5B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14:paraId="1B9F6C43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3" w:type="dxa"/>
          </w:tcPr>
          <w:p w14:paraId="4E0916E3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3" w:type="dxa"/>
          </w:tcPr>
          <w:p w14:paraId="4DBFE66B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F672E" w14:paraId="22B06022" w14:textId="77777777" w:rsidTr="00D61CCD">
        <w:tc>
          <w:tcPr>
            <w:tcW w:w="2332" w:type="dxa"/>
          </w:tcPr>
          <w:p w14:paraId="17B15030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</w:tcPr>
          <w:p w14:paraId="085E0AF2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15" w:type="dxa"/>
          </w:tcPr>
          <w:p w14:paraId="1AD6A0A9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14:paraId="36DE3675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3" w:type="dxa"/>
          </w:tcPr>
          <w:p w14:paraId="05DBEFCA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3" w:type="dxa"/>
          </w:tcPr>
          <w:p w14:paraId="618ABE38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F672E" w14:paraId="41DB0EB5" w14:textId="77777777" w:rsidTr="00D61CCD">
        <w:tc>
          <w:tcPr>
            <w:tcW w:w="2332" w:type="dxa"/>
          </w:tcPr>
          <w:p w14:paraId="13C73A95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</w:tcPr>
          <w:p w14:paraId="5D1F20A5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15" w:type="dxa"/>
          </w:tcPr>
          <w:p w14:paraId="0E3454D4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14:paraId="08A6F84D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3" w:type="dxa"/>
          </w:tcPr>
          <w:p w14:paraId="089046B1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3" w:type="dxa"/>
          </w:tcPr>
          <w:p w14:paraId="21F4A7EE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F672E" w14:paraId="585182AD" w14:textId="77777777" w:rsidTr="00D61CCD">
        <w:tc>
          <w:tcPr>
            <w:tcW w:w="2332" w:type="dxa"/>
          </w:tcPr>
          <w:p w14:paraId="5460FC52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</w:tcPr>
          <w:p w14:paraId="27BCC19D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15" w:type="dxa"/>
          </w:tcPr>
          <w:p w14:paraId="0F5C6620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14:paraId="66C6950B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3" w:type="dxa"/>
          </w:tcPr>
          <w:p w14:paraId="6B50A268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3" w:type="dxa"/>
          </w:tcPr>
          <w:p w14:paraId="0F7360B4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F672E" w14:paraId="5F231C61" w14:textId="77777777" w:rsidTr="00D61CCD">
        <w:tc>
          <w:tcPr>
            <w:tcW w:w="2332" w:type="dxa"/>
          </w:tcPr>
          <w:p w14:paraId="5FC56013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</w:tcPr>
          <w:p w14:paraId="3203978A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15" w:type="dxa"/>
          </w:tcPr>
          <w:p w14:paraId="4ED94C6B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14:paraId="0155830F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3" w:type="dxa"/>
          </w:tcPr>
          <w:p w14:paraId="4891964A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3" w:type="dxa"/>
          </w:tcPr>
          <w:p w14:paraId="143F656F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F672E" w14:paraId="77123032" w14:textId="77777777" w:rsidTr="00D61CCD">
        <w:tc>
          <w:tcPr>
            <w:tcW w:w="2332" w:type="dxa"/>
          </w:tcPr>
          <w:p w14:paraId="1251F2F8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</w:tcPr>
          <w:p w14:paraId="6CE2D953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15" w:type="dxa"/>
          </w:tcPr>
          <w:p w14:paraId="55B83F0F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14:paraId="185810AC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3" w:type="dxa"/>
          </w:tcPr>
          <w:p w14:paraId="05845162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3" w:type="dxa"/>
          </w:tcPr>
          <w:p w14:paraId="4032C73C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F672E" w14:paraId="4E58B113" w14:textId="77777777" w:rsidTr="00D61CCD">
        <w:tc>
          <w:tcPr>
            <w:tcW w:w="2332" w:type="dxa"/>
          </w:tcPr>
          <w:p w14:paraId="7E18D7C3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</w:tcPr>
          <w:p w14:paraId="1A1A4EA6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15" w:type="dxa"/>
          </w:tcPr>
          <w:p w14:paraId="7E48050D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14:paraId="2BF6C041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3" w:type="dxa"/>
          </w:tcPr>
          <w:p w14:paraId="343A5342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3" w:type="dxa"/>
          </w:tcPr>
          <w:p w14:paraId="3C98D60E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F672E" w14:paraId="1FD89A36" w14:textId="77777777" w:rsidTr="00D61CCD">
        <w:tc>
          <w:tcPr>
            <w:tcW w:w="2332" w:type="dxa"/>
          </w:tcPr>
          <w:p w14:paraId="276F2DB2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</w:tcPr>
          <w:p w14:paraId="6F38CD11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15" w:type="dxa"/>
          </w:tcPr>
          <w:p w14:paraId="71200959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14:paraId="7513850E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3" w:type="dxa"/>
          </w:tcPr>
          <w:p w14:paraId="08E44F51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3" w:type="dxa"/>
          </w:tcPr>
          <w:p w14:paraId="39C39930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F672E" w14:paraId="2F31CE82" w14:textId="77777777" w:rsidTr="00D61CCD">
        <w:tc>
          <w:tcPr>
            <w:tcW w:w="2332" w:type="dxa"/>
          </w:tcPr>
          <w:p w14:paraId="12B58576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</w:tcPr>
          <w:p w14:paraId="58CDC374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15" w:type="dxa"/>
          </w:tcPr>
          <w:p w14:paraId="68D00CD5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14:paraId="10894377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3" w:type="dxa"/>
          </w:tcPr>
          <w:p w14:paraId="7CEDD7E9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3" w:type="dxa"/>
          </w:tcPr>
          <w:p w14:paraId="4B8101E0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F672E" w14:paraId="4DDD82B3" w14:textId="77777777" w:rsidTr="00D61CCD">
        <w:tc>
          <w:tcPr>
            <w:tcW w:w="2332" w:type="dxa"/>
          </w:tcPr>
          <w:p w14:paraId="21735089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</w:tcPr>
          <w:p w14:paraId="5FE55DFA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15" w:type="dxa"/>
          </w:tcPr>
          <w:p w14:paraId="7D532139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14:paraId="792E8D00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3" w:type="dxa"/>
          </w:tcPr>
          <w:p w14:paraId="09E43E9A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3" w:type="dxa"/>
          </w:tcPr>
          <w:p w14:paraId="14424854" w14:textId="77777777" w:rsidR="00BF672E" w:rsidRDefault="00BF672E" w:rsidP="00BF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6C3B5657" w14:textId="77777777" w:rsidR="00BF672E" w:rsidRPr="00BF672E" w:rsidRDefault="00BF672E" w:rsidP="00BF67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F672E" w:rsidRPr="00BF672E" w:rsidSect="00BF67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BBA"/>
    <w:rsid w:val="003B3A0C"/>
    <w:rsid w:val="005E3BBA"/>
    <w:rsid w:val="00636FFD"/>
    <w:rsid w:val="00BC3870"/>
    <w:rsid w:val="00BF672E"/>
    <w:rsid w:val="00C13C72"/>
    <w:rsid w:val="00D61CCD"/>
    <w:rsid w:val="00DA1564"/>
    <w:rsid w:val="00E0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E0FE1"/>
  <w15:chartTrackingRefBased/>
  <w15:docId w15:val="{0FB20F2E-2925-4499-8A96-933459C1F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3B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3B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3B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3B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3B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3B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3B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3B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3B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3B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3B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3B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3BB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3BB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3BB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3BB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3BB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3BB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3B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3B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3B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3B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3B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3BB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E3BB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3BB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3B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3BB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3BBA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BF6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71</Words>
  <Characters>432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Gawińska</dc:creator>
  <cp:keywords/>
  <dc:description/>
  <cp:lastModifiedBy>Anna Gawińska</cp:lastModifiedBy>
  <cp:revision>5</cp:revision>
  <dcterms:created xsi:type="dcterms:W3CDTF">2024-10-08T10:58:00Z</dcterms:created>
  <dcterms:modified xsi:type="dcterms:W3CDTF">2025-01-29T18:07:00Z</dcterms:modified>
</cp:coreProperties>
</file>